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B62C38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B62C38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87227" w:rsidRPr="0098722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34980350" r:id="rId9">
                  <o:FieldCodes>\s</o:FieldCodes>
                </o:OLEObject>
              </w:pict>
            </w:r>
          </w:p>
        </w:tc>
      </w:tr>
      <w:tr w:rsidR="006311C7" w:rsidTr="00B62C38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B62C38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B62C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B62C38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B6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B6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B62C38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B62C38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8A1DE5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8A1DE5">
              <w:rPr>
                <w:rFonts w:ascii="Times New Roman" w:hAnsi="Times New Roman"/>
                <w:sz w:val="24"/>
              </w:rPr>
              <w:t>05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9B2F6D" w:rsidRPr="009B2F6D">
              <w:rPr>
                <w:rFonts w:ascii="Times New Roman" w:hAnsi="Times New Roman"/>
                <w:sz w:val="24"/>
              </w:rPr>
              <w:t>11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9B2F6D" w:rsidRPr="009B2F6D">
              <w:rPr>
                <w:rFonts w:ascii="Times New Roman" w:hAnsi="Times New Roman"/>
                <w:sz w:val="24"/>
              </w:rPr>
              <w:t xml:space="preserve"> </w:t>
            </w:r>
            <w:r w:rsidRPr="009B2F6D">
              <w:rPr>
                <w:rFonts w:ascii="Times New Roman" w:hAnsi="Times New Roman"/>
                <w:sz w:val="24"/>
              </w:rPr>
              <w:t>201</w:t>
            </w:r>
            <w:r w:rsidR="008A1DE5">
              <w:rPr>
                <w:rFonts w:ascii="Times New Roman" w:hAnsi="Times New Roman"/>
                <w:sz w:val="24"/>
              </w:rPr>
              <w:t>9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6311C7" w:rsidP="00B62C3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6311C7" w:rsidRPr="000D251C" w:rsidRDefault="006311C7" w:rsidP="00B62C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8A1D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8A1DE5">
              <w:rPr>
                <w:rFonts w:ascii="Times New Roman" w:hAnsi="Times New Roman"/>
                <w:spacing w:val="50"/>
                <w:sz w:val="24"/>
              </w:rPr>
              <w:t xml:space="preserve"> 109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 утверждении Плана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годы»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от 09.10.2018 г. № 102 «Об утверждении Порядка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0</w:t>
      </w:r>
      <w:r w:rsidR="008A1DE5">
        <w:rPr>
          <w:rFonts w:ascii="Times New Roman" w:hAnsi="Times New Roman" w:cs="Times New Roman"/>
          <w:sz w:val="22"/>
          <w:szCs w:val="24"/>
        </w:rPr>
        <w:t>5</w:t>
      </w:r>
      <w:r w:rsidR="009B2F6D" w:rsidRPr="009B2F6D">
        <w:rPr>
          <w:rFonts w:ascii="Times New Roman" w:hAnsi="Times New Roman" w:cs="Times New Roman"/>
          <w:sz w:val="22"/>
          <w:szCs w:val="24"/>
        </w:rPr>
        <w:t>.11.201</w:t>
      </w:r>
      <w:r w:rsidR="008A1DE5">
        <w:rPr>
          <w:rFonts w:ascii="Times New Roman" w:hAnsi="Times New Roman" w:cs="Times New Roman"/>
          <w:sz w:val="22"/>
          <w:szCs w:val="24"/>
        </w:rPr>
        <w:t>9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 </w:t>
      </w:r>
      <w:r w:rsidR="009B2F6D" w:rsidRPr="009B2F6D">
        <w:rPr>
          <w:rFonts w:ascii="Times New Roman" w:hAnsi="Times New Roman" w:cs="Times New Roman"/>
          <w:sz w:val="22"/>
          <w:szCs w:val="24"/>
        </w:rPr>
        <w:t>1</w:t>
      </w:r>
      <w:r w:rsidR="008A1DE5">
        <w:rPr>
          <w:rFonts w:ascii="Times New Roman" w:hAnsi="Times New Roman" w:cs="Times New Roman"/>
          <w:sz w:val="22"/>
          <w:szCs w:val="24"/>
        </w:rPr>
        <w:t>09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201"/>
        <w:gridCol w:w="1400"/>
        <w:gridCol w:w="1559"/>
        <w:gridCol w:w="3119"/>
        <w:gridCol w:w="1559"/>
        <w:gridCol w:w="1559"/>
        <w:gridCol w:w="1843"/>
      </w:tblGrid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ED1BBF">
        <w:trPr>
          <w:trHeight w:val="1310"/>
        </w:trPr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благоустройства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1B6">
              <w:rPr>
                <w:rFonts w:ascii="Times New Roman" w:hAnsi="Times New Roman"/>
                <w:szCs w:val="28"/>
              </w:rPr>
              <w:t>Хворостянский сельсовет».</w:t>
            </w:r>
          </w:p>
        </w:tc>
        <w:tc>
          <w:tcPr>
            <w:tcW w:w="12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8A1DE5" w:rsidRDefault="006D5E4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A1DE5">
              <w:rPr>
                <w:rFonts w:ascii="Times New Roman" w:hAnsi="Times New Roman" w:cs="Times New Roman"/>
                <w:szCs w:val="24"/>
              </w:rPr>
              <w:t>316 200,00</w:t>
            </w:r>
          </w:p>
        </w:tc>
        <w:tc>
          <w:tcPr>
            <w:tcW w:w="1559" w:type="dxa"/>
          </w:tcPr>
          <w:p w:rsidR="006311C7" w:rsidRPr="008A1DE5" w:rsidRDefault="008A1DE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A1DE5">
              <w:rPr>
                <w:rFonts w:ascii="Times New Roman" w:hAnsi="Times New Roman" w:cs="Times New Roman"/>
                <w:szCs w:val="24"/>
              </w:rPr>
              <w:t>987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8A1DE5">
              <w:rPr>
                <w:rFonts w:ascii="Times New Roman" w:hAnsi="Times New Roman" w:cs="Times New Roman"/>
                <w:szCs w:val="24"/>
              </w:rPr>
              <w:t>939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6311C7" w:rsidRPr="008A1DE5" w:rsidRDefault="008A1DE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A1DE5">
              <w:rPr>
                <w:rFonts w:ascii="Times New Roman" w:hAnsi="Times New Roman" w:cs="Times New Roman"/>
                <w:szCs w:val="24"/>
              </w:rPr>
              <w:t>1 304 139,00</w:t>
            </w:r>
          </w:p>
        </w:tc>
      </w:tr>
      <w:tr w:rsidR="00A51C03" w:rsidRPr="006A5DA6" w:rsidTr="00CA3ADC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201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8A1DE5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1DE5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A51C03" w:rsidRPr="008A1DE5" w:rsidRDefault="00A51C03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8A1DE5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1DE5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5576F4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76F4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5576F4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5576F4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76F4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A51C03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8A1DE5" w:rsidRDefault="00155F0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5576F4" w:rsidRDefault="005576F4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76F4">
              <w:rPr>
                <w:rFonts w:ascii="Times New Roman" w:hAnsi="Times New Roman" w:cs="Times New Roman"/>
                <w:szCs w:val="22"/>
              </w:rPr>
              <w:t>580 755,00</w:t>
            </w:r>
          </w:p>
        </w:tc>
        <w:tc>
          <w:tcPr>
            <w:tcW w:w="1843" w:type="dxa"/>
          </w:tcPr>
          <w:p w:rsidR="00155F0C" w:rsidRPr="005576F4" w:rsidRDefault="00155F0C" w:rsidP="00557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76F4">
              <w:rPr>
                <w:rFonts w:ascii="Times New Roman" w:hAnsi="Times New Roman" w:cs="Times New Roman"/>
                <w:szCs w:val="22"/>
              </w:rPr>
              <w:t>5</w:t>
            </w:r>
            <w:r w:rsidR="005576F4" w:rsidRPr="005576F4">
              <w:rPr>
                <w:rFonts w:ascii="Times New Roman" w:hAnsi="Times New Roman" w:cs="Times New Roman"/>
                <w:szCs w:val="22"/>
              </w:rPr>
              <w:t>80</w:t>
            </w:r>
            <w:r w:rsidRPr="005576F4">
              <w:rPr>
                <w:rFonts w:ascii="Times New Roman" w:hAnsi="Times New Roman" w:cs="Times New Roman"/>
                <w:szCs w:val="22"/>
              </w:rPr>
              <w:t> </w:t>
            </w:r>
            <w:r w:rsidR="005576F4" w:rsidRPr="005576F4">
              <w:rPr>
                <w:rFonts w:ascii="Times New Roman" w:hAnsi="Times New Roman" w:cs="Times New Roman"/>
                <w:szCs w:val="22"/>
              </w:rPr>
              <w:t>755</w:t>
            </w:r>
            <w:r w:rsidRPr="005576F4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A3ADC" w:rsidRPr="006A5DA6" w:rsidTr="00CA3ADC">
        <w:trPr>
          <w:trHeight w:val="1161"/>
        </w:trPr>
        <w:tc>
          <w:tcPr>
            <w:tcW w:w="624" w:type="dxa"/>
          </w:tcPr>
          <w:p w:rsidR="00CA3ADC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CA3ADC" w:rsidRDefault="00CA3AD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A3ADC" w:rsidRPr="00155F0C" w:rsidRDefault="00CA3ADC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CA3ADC" w:rsidRPr="000B21B6" w:rsidRDefault="00CA3ADC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CA3ADC" w:rsidRPr="000B21B6" w:rsidRDefault="00CA3AD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Pr="00155F0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559" w:type="dxa"/>
          </w:tcPr>
          <w:p w:rsidR="00CA3ADC" w:rsidRPr="008A1DE5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5576F4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76F4">
              <w:rPr>
                <w:rFonts w:ascii="Times New Roman" w:hAnsi="Times New Roman" w:cs="Times New Roman"/>
                <w:szCs w:val="22"/>
              </w:rPr>
              <w:t>580 755,00</w:t>
            </w:r>
          </w:p>
        </w:tc>
        <w:tc>
          <w:tcPr>
            <w:tcW w:w="1843" w:type="dxa"/>
          </w:tcPr>
          <w:p w:rsidR="00CA3ADC" w:rsidRPr="005576F4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76F4">
              <w:rPr>
                <w:rFonts w:ascii="Times New Roman" w:hAnsi="Times New Roman" w:cs="Times New Roman"/>
                <w:szCs w:val="22"/>
              </w:rPr>
              <w:t>580 755,00</w:t>
            </w:r>
          </w:p>
        </w:tc>
      </w:tr>
      <w:tr w:rsidR="00EB6B5A" w:rsidRPr="006A5DA6" w:rsidTr="00CA3ADC">
        <w:tc>
          <w:tcPr>
            <w:tcW w:w="624" w:type="dxa"/>
          </w:tcPr>
          <w:p w:rsidR="00EB6B5A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B6B5A" w:rsidRDefault="00EB6B5A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B6B5A" w:rsidRPr="00EB6B5A" w:rsidRDefault="00EB6B5A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201" w:type="dxa"/>
          </w:tcPr>
          <w:p w:rsidR="00EB6B5A" w:rsidRPr="000B21B6" w:rsidRDefault="00EB6B5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B6B5A" w:rsidRPr="000B21B6" w:rsidRDefault="00EB6B5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CA3A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B6B5A" w:rsidRPr="000B21B6" w:rsidRDefault="00EB6B5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CA3A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B6B5A" w:rsidRPr="00155F0C" w:rsidRDefault="00EB6B5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EB6B5A" w:rsidRPr="008A1DE5" w:rsidRDefault="00EB6B5A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B6B5A" w:rsidRPr="00CA3ADC" w:rsidRDefault="00CA3AD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3ADC">
              <w:rPr>
                <w:rFonts w:ascii="Times New Roman" w:hAnsi="Times New Roman" w:cs="Times New Roman"/>
                <w:szCs w:val="22"/>
              </w:rPr>
              <w:t>167 184,00</w:t>
            </w:r>
          </w:p>
        </w:tc>
        <w:tc>
          <w:tcPr>
            <w:tcW w:w="1843" w:type="dxa"/>
          </w:tcPr>
          <w:p w:rsidR="00EB6B5A" w:rsidRPr="00CA3ADC" w:rsidRDefault="00CA3AD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A3ADC">
              <w:rPr>
                <w:rFonts w:ascii="Times New Roman" w:hAnsi="Times New Roman" w:cs="Times New Roman"/>
                <w:szCs w:val="24"/>
              </w:rPr>
              <w:t>167 184,00</w:t>
            </w:r>
            <w:r w:rsidR="00EB6B5A" w:rsidRPr="00CA3A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A3ADC" w:rsidRPr="00A51C03" w:rsidRDefault="00CA3ADC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201" w:type="dxa"/>
          </w:tcPr>
          <w:p w:rsidR="00CA3ADC" w:rsidRPr="000B21B6" w:rsidRDefault="00CA3AD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CA3ADC" w:rsidRPr="008A1DE5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CA3ADC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3ADC">
              <w:rPr>
                <w:rFonts w:ascii="Times New Roman" w:hAnsi="Times New Roman" w:cs="Times New Roman"/>
                <w:szCs w:val="22"/>
              </w:rPr>
              <w:t>167 184,00</w:t>
            </w:r>
          </w:p>
        </w:tc>
        <w:tc>
          <w:tcPr>
            <w:tcW w:w="1843" w:type="dxa"/>
          </w:tcPr>
          <w:p w:rsidR="00CA3ADC" w:rsidRPr="00CA3ADC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A3ADC">
              <w:rPr>
                <w:rFonts w:ascii="Times New Roman" w:hAnsi="Times New Roman" w:cs="Times New Roman"/>
                <w:szCs w:val="24"/>
              </w:rPr>
              <w:t xml:space="preserve">167 184,00 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CA3ADC" w:rsidRP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</w:t>
            </w:r>
            <w:r w:rsidR="00ED1B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CA3ADC" w:rsidRPr="008A1DE5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CA3ADC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CA3ADC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6.1.</w:t>
            </w:r>
          </w:p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 расходов основного мероприятия «Развитие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CA3ADC" w:rsidRPr="008A1DE5" w:rsidRDefault="00CA3ADC" w:rsidP="003663B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CA3ADC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CA3ADC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B142D9" w:rsidRPr="006A5DA6" w:rsidTr="00CA3ADC">
        <w:tc>
          <w:tcPr>
            <w:tcW w:w="624" w:type="dxa"/>
          </w:tcPr>
          <w:p w:rsidR="00B142D9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Хворостянский сельсовет.</w:t>
            </w:r>
          </w:p>
        </w:tc>
        <w:tc>
          <w:tcPr>
            <w:tcW w:w="1201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8A1DE5" w:rsidRDefault="00B142D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142D9" w:rsidRPr="000536BA" w:rsidRDefault="000536B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536BA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B142D9" w:rsidRPr="000536BA" w:rsidRDefault="000536B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536BA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</w:tr>
      <w:tr w:rsidR="0065507B" w:rsidRPr="006A5DA6" w:rsidTr="00CA3ADC">
        <w:tc>
          <w:tcPr>
            <w:tcW w:w="624" w:type="dxa"/>
          </w:tcPr>
          <w:p w:rsidR="0065507B" w:rsidRPr="006A5DA6" w:rsidRDefault="0065507B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65507B" w:rsidRDefault="0065507B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65507B" w:rsidRPr="00A51C03" w:rsidRDefault="0065507B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201" w:type="dxa"/>
          </w:tcPr>
          <w:p w:rsidR="0065507B" w:rsidRPr="000B21B6" w:rsidRDefault="0065507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5507B" w:rsidRPr="000B21B6" w:rsidRDefault="0065507B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65507B" w:rsidRPr="000B21B6" w:rsidRDefault="0065507B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65507B" w:rsidRPr="000B21B6" w:rsidRDefault="0065507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65507B" w:rsidRPr="008A1DE5" w:rsidRDefault="0065507B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5507B" w:rsidRPr="000536BA" w:rsidRDefault="0065507B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536BA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65507B" w:rsidRPr="000536BA" w:rsidRDefault="0065507B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536BA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C7775" w:rsidRDefault="007C777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C7775" w:rsidRPr="00A51C03" w:rsidRDefault="007C7775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7775" w:rsidRPr="008A1DE5" w:rsidRDefault="007C7775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C7775" w:rsidRPr="0065507B" w:rsidRDefault="0065507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507B">
              <w:rPr>
                <w:rFonts w:ascii="Times New Roman" w:hAnsi="Times New Roman" w:cs="Times New Roman"/>
                <w:szCs w:val="24"/>
              </w:rPr>
              <w:t>67 518,00</w:t>
            </w:r>
          </w:p>
        </w:tc>
        <w:tc>
          <w:tcPr>
            <w:tcW w:w="1843" w:type="dxa"/>
          </w:tcPr>
          <w:p w:rsidR="007C7775" w:rsidRPr="0065507B" w:rsidRDefault="0065507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507B">
              <w:rPr>
                <w:rFonts w:ascii="Times New Roman" w:hAnsi="Times New Roman" w:cs="Times New Roman"/>
                <w:szCs w:val="24"/>
              </w:rPr>
              <w:t>67 518,00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C7775" w:rsidRDefault="007C7775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7C7775" w:rsidRPr="00A51C03" w:rsidRDefault="007C7775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7C7775" w:rsidRPr="008A1DE5" w:rsidRDefault="007C7775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C7775" w:rsidRPr="0065507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507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65507B">
              <w:rPr>
                <w:rFonts w:ascii="Times New Roman" w:hAnsi="Times New Roman" w:cs="Times New Roman"/>
                <w:szCs w:val="24"/>
              </w:rPr>
              <w:t>5</w:t>
            </w:r>
            <w:r w:rsidRPr="0065507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7C7775" w:rsidRPr="0065507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507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65507B">
              <w:rPr>
                <w:rFonts w:ascii="Times New Roman" w:hAnsi="Times New Roman" w:cs="Times New Roman"/>
                <w:szCs w:val="24"/>
              </w:rPr>
              <w:t>5</w:t>
            </w:r>
            <w:r w:rsidRPr="0065507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C14F41" w:rsidRPr="006A5DA6" w:rsidTr="0065507B">
        <w:trPr>
          <w:trHeight w:val="3166"/>
        </w:trPr>
        <w:tc>
          <w:tcPr>
            <w:tcW w:w="624" w:type="dxa"/>
          </w:tcPr>
          <w:p w:rsidR="00C14F41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4F41" w:rsidRPr="00A51C03" w:rsidRDefault="00C14F41" w:rsidP="006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C14F41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C14F41" w:rsidRPr="008A1DE5" w:rsidRDefault="00C14F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4F41" w:rsidRPr="0065507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507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65507B">
              <w:rPr>
                <w:rFonts w:ascii="Times New Roman" w:hAnsi="Times New Roman" w:cs="Times New Roman"/>
                <w:szCs w:val="24"/>
              </w:rPr>
              <w:t>5</w:t>
            </w:r>
            <w:r w:rsidRPr="0065507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C14F41" w:rsidRPr="0065507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5507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65507B">
              <w:rPr>
                <w:rFonts w:ascii="Times New Roman" w:hAnsi="Times New Roman" w:cs="Times New Roman"/>
                <w:szCs w:val="24"/>
              </w:rPr>
              <w:t>5</w:t>
            </w:r>
            <w:r w:rsidRPr="0065507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ED0651" w:rsidRPr="006A5DA6" w:rsidTr="00CA3ADC">
        <w:trPr>
          <w:trHeight w:val="1276"/>
        </w:trPr>
        <w:tc>
          <w:tcPr>
            <w:tcW w:w="624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ED0651" w:rsidRPr="008A1DE5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FB6F70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B6F70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FB6F70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B6F70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ED0651" w:rsidRPr="006A5DA6" w:rsidTr="00CA3ADC">
        <w:tc>
          <w:tcPr>
            <w:tcW w:w="624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0651" w:rsidRPr="00155F0C" w:rsidRDefault="00ED0651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ED0651" w:rsidRPr="008A1DE5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FB6F70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B6F70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FB6F70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B6F70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 7 подпрограммы 4.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Профессиональное развитие муниципальных служащих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919 0104 0140700000</w:t>
            </w:r>
          </w:p>
        </w:tc>
        <w:tc>
          <w:tcPr>
            <w:tcW w:w="1559" w:type="dxa"/>
          </w:tcPr>
          <w:p w:rsidR="00ED1BBF" w:rsidRPr="008A1DE5" w:rsidRDefault="00ED1BBF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1BBF" w:rsidRPr="00FB6F70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843" w:type="dxa"/>
          </w:tcPr>
          <w:p w:rsidR="00ED1BBF" w:rsidRPr="00FB6F70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на условиях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софинансирования  с областным бюджетом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Pr="00ED1BBF" w:rsidRDefault="00ED1BBF" w:rsidP="00ED1B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S6790</w:t>
            </w:r>
          </w:p>
        </w:tc>
        <w:tc>
          <w:tcPr>
            <w:tcW w:w="1559" w:type="dxa"/>
          </w:tcPr>
          <w:p w:rsidR="00ED1BBF" w:rsidRPr="008A1DE5" w:rsidRDefault="00ED1BBF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1BBF" w:rsidRPr="00ED1B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10 000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ED1BBF" w:rsidRPr="00FB6F70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C14F41" w:rsidRPr="006A5DA6" w:rsidTr="00CA3ADC">
        <w:tc>
          <w:tcPr>
            <w:tcW w:w="624" w:type="dxa"/>
          </w:tcPr>
          <w:p w:rsidR="00C14F41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FB6F70">
              <w:rPr>
                <w:rFonts w:ascii="Times New Roman" w:hAnsi="Times New Roman" w:cs="Times New Roman"/>
                <w:b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C14F41" w:rsidRPr="00A51C03" w:rsidRDefault="008E6A44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BD76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0140</w:t>
            </w:r>
            <w:r w:rsidR="008E6A4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C14F41" w:rsidRPr="008A1DE5" w:rsidRDefault="00C14F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4F41" w:rsidRPr="008E6A44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E6A44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14F41" w:rsidRPr="008E6A44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E6A44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C75A9E" w:rsidRPr="006A5DA6" w:rsidTr="00CA3ADC">
        <w:tc>
          <w:tcPr>
            <w:tcW w:w="624" w:type="dxa"/>
          </w:tcPr>
          <w:p w:rsidR="00C75A9E" w:rsidRPr="006A5DA6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C75A9E" w:rsidRDefault="00C75A9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8E6A44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75A9E" w:rsidRPr="00C75A9E" w:rsidRDefault="002124AD" w:rsidP="008E6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</w:t>
            </w:r>
            <w:r w:rsidR="008E6A44">
              <w:rPr>
                <w:rFonts w:ascii="Times New Roman" w:hAnsi="Times New Roman" w:cs="Times New Roman"/>
                <w:szCs w:val="22"/>
              </w:rPr>
              <w:t>на обслуживание муниципального долга</w:t>
            </w:r>
          </w:p>
        </w:tc>
        <w:tc>
          <w:tcPr>
            <w:tcW w:w="1201" w:type="dxa"/>
          </w:tcPr>
          <w:p w:rsidR="00C75A9E" w:rsidRPr="000B21B6" w:rsidRDefault="00C75A9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01 0140</w:t>
            </w:r>
            <w:r w:rsidR="008E6A44">
              <w:rPr>
                <w:rFonts w:ascii="Times New Roman" w:hAnsi="Times New Roman" w:cs="Times New Roman"/>
                <w:szCs w:val="24"/>
              </w:rPr>
              <w:t>820090</w:t>
            </w:r>
          </w:p>
        </w:tc>
        <w:tc>
          <w:tcPr>
            <w:tcW w:w="1559" w:type="dxa"/>
          </w:tcPr>
          <w:p w:rsidR="00C75A9E" w:rsidRPr="008A1DE5" w:rsidRDefault="00C75A9E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75A9E" w:rsidRPr="008E6A44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E6A44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75A9E" w:rsidRPr="008E6A44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E6A44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8E6A44" w:rsidRDefault="008E6A44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8E6A44" w:rsidRPr="00155F0C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8E6A44" w:rsidRDefault="008E6A44" w:rsidP="008E6A4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559" w:type="dxa"/>
          </w:tcPr>
          <w:p w:rsidR="008E6A44" w:rsidRPr="008A1DE5" w:rsidRDefault="008E6A44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A44" w:rsidRPr="008E6A44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38 400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8E6A44" w:rsidRPr="008E6A44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38 400,00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8E6A44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E6A44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A44" w:rsidRPr="00ED1BBF" w:rsidRDefault="00ED1BBF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подключение электронного справочника «Система Гарант» на условиях софинансирования  с областным бюджетом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ED1BBF" w:rsidRDefault="008E6A44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 w:rsidR="00ED1BB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ED1BB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A44" w:rsidRPr="008A1DE5" w:rsidRDefault="008E6A44" w:rsidP="003663B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A44" w:rsidRPr="008E6A44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38 400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8E6A44" w:rsidRPr="008E6A44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38 400,00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0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EE2E38" w:rsidRDefault="006D5E4E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2E38">
              <w:rPr>
                <w:rFonts w:ascii="Times New Roman" w:hAnsi="Times New Roman" w:cs="Times New Roman"/>
                <w:b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EE2E38" w:rsidRDefault="00ED0651" w:rsidP="00EE2E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2E38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EE2E38" w:rsidRPr="00EE2E38">
              <w:rPr>
                <w:rFonts w:ascii="Times New Roman" w:hAnsi="Times New Roman" w:cs="Times New Roman"/>
                <w:b/>
                <w:szCs w:val="22"/>
              </w:rPr>
              <w:t> 525 953,00</w:t>
            </w:r>
          </w:p>
        </w:tc>
        <w:tc>
          <w:tcPr>
            <w:tcW w:w="1843" w:type="dxa"/>
          </w:tcPr>
          <w:p w:rsidR="00155F0C" w:rsidRPr="00EE2E38" w:rsidRDefault="00EE2E38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E2E38">
              <w:rPr>
                <w:rFonts w:ascii="Times New Roman" w:hAnsi="Times New Roman" w:cs="Times New Roman"/>
                <w:b/>
                <w:szCs w:val="22"/>
              </w:rPr>
              <w:t>3 842 153,00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25" w:rsidRDefault="007E5E25" w:rsidP="006311C7">
      <w:pPr>
        <w:spacing w:after="0" w:line="240" w:lineRule="auto"/>
      </w:pPr>
      <w:r>
        <w:separator/>
      </w:r>
    </w:p>
  </w:endnote>
  <w:endnote w:type="continuationSeparator" w:id="0">
    <w:p w:rsidR="007E5E25" w:rsidRDefault="007E5E25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25" w:rsidRDefault="007E5E25" w:rsidP="006311C7">
      <w:pPr>
        <w:spacing w:after="0" w:line="240" w:lineRule="auto"/>
      </w:pPr>
      <w:r>
        <w:separator/>
      </w:r>
    </w:p>
  </w:footnote>
  <w:footnote w:type="continuationSeparator" w:id="0">
    <w:p w:rsidR="007E5E25" w:rsidRDefault="007E5E25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123961"/>
    <w:rsid w:val="00155F0C"/>
    <w:rsid w:val="001F6DC2"/>
    <w:rsid w:val="002124AD"/>
    <w:rsid w:val="0042012E"/>
    <w:rsid w:val="00427609"/>
    <w:rsid w:val="005576F4"/>
    <w:rsid w:val="005C213A"/>
    <w:rsid w:val="006311C7"/>
    <w:rsid w:val="0065507B"/>
    <w:rsid w:val="00663AB5"/>
    <w:rsid w:val="00680D84"/>
    <w:rsid w:val="006D5E4E"/>
    <w:rsid w:val="007C7775"/>
    <w:rsid w:val="007E5E25"/>
    <w:rsid w:val="00833E4E"/>
    <w:rsid w:val="00840453"/>
    <w:rsid w:val="008A1DE5"/>
    <w:rsid w:val="008E6A44"/>
    <w:rsid w:val="00987227"/>
    <w:rsid w:val="009B2F6D"/>
    <w:rsid w:val="009D6E2D"/>
    <w:rsid w:val="00A35F87"/>
    <w:rsid w:val="00A51C03"/>
    <w:rsid w:val="00AC6823"/>
    <w:rsid w:val="00B142D9"/>
    <w:rsid w:val="00BD7632"/>
    <w:rsid w:val="00BF777D"/>
    <w:rsid w:val="00C14F41"/>
    <w:rsid w:val="00C75A9E"/>
    <w:rsid w:val="00CA0A7D"/>
    <w:rsid w:val="00CA3ADC"/>
    <w:rsid w:val="00D45B0F"/>
    <w:rsid w:val="00D521F2"/>
    <w:rsid w:val="00DD0855"/>
    <w:rsid w:val="00E42106"/>
    <w:rsid w:val="00EB6B5A"/>
    <w:rsid w:val="00ED0651"/>
    <w:rsid w:val="00ED1BBF"/>
    <w:rsid w:val="00EE2E38"/>
    <w:rsid w:val="00FB6F70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2E1C-7F30-40DF-8C00-723E560C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2019-11-05T09:59:00Z</cp:lastPrinted>
  <dcterms:created xsi:type="dcterms:W3CDTF">2019-11-11T09:26:00Z</dcterms:created>
  <dcterms:modified xsi:type="dcterms:W3CDTF">2019-11-11T09:26:00Z</dcterms:modified>
</cp:coreProperties>
</file>